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05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454058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058">
        <w:rPr>
          <w:rFonts w:ascii="Times New Roman" w:hAnsi="Times New Roman" w:cs="Times New Roman"/>
          <w:b/>
          <w:sz w:val="24"/>
        </w:rPr>
        <w:t>ИРКУТСКАЯ ОБЛАСТЬ</w:t>
      </w: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058">
        <w:rPr>
          <w:rFonts w:ascii="Times New Roman" w:hAnsi="Times New Roman" w:cs="Times New Roman"/>
          <w:b/>
          <w:sz w:val="24"/>
        </w:rPr>
        <w:t>ЧУНСКОГО РАЙОНА</w:t>
      </w: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058">
        <w:rPr>
          <w:rFonts w:ascii="Times New Roman" w:hAnsi="Times New Roman" w:cs="Times New Roman"/>
          <w:b/>
          <w:sz w:val="24"/>
        </w:rPr>
        <w:t>ГЛАВА АДМИНИСТРАЦИИ</w:t>
      </w: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058">
        <w:rPr>
          <w:rFonts w:ascii="Times New Roman" w:hAnsi="Times New Roman" w:cs="Times New Roman"/>
          <w:b/>
          <w:sz w:val="24"/>
        </w:rPr>
        <w:t>ВЕСЕЛОВСКОГО МУНИЦИПАЛЬНОГО ОБРАЗОВАНИЯ</w:t>
      </w: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4058" w:rsidRPr="00454058" w:rsidRDefault="00454058" w:rsidP="0045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058">
        <w:rPr>
          <w:rFonts w:ascii="Times New Roman" w:hAnsi="Times New Roman" w:cs="Times New Roman"/>
          <w:b/>
          <w:sz w:val="24"/>
        </w:rPr>
        <w:t>ПОСТАНОВЛЕНИЕ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31.03.2014</w:t>
      </w:r>
      <w:r w:rsidRPr="00454058">
        <w:rPr>
          <w:rFonts w:ascii="Times New Roman" w:hAnsi="Times New Roman" w:cs="Times New Roman"/>
          <w:sz w:val="24"/>
        </w:rPr>
        <w:t xml:space="preserve"> года                                   п</w:t>
      </w:r>
      <w:proofErr w:type="gramStart"/>
      <w:r w:rsidRPr="00454058">
        <w:rPr>
          <w:rFonts w:ascii="Times New Roman" w:hAnsi="Times New Roman" w:cs="Times New Roman"/>
          <w:sz w:val="24"/>
        </w:rPr>
        <w:t>.В</w:t>
      </w:r>
      <w:proofErr w:type="gramEnd"/>
      <w:r w:rsidRPr="00454058">
        <w:rPr>
          <w:rFonts w:ascii="Times New Roman" w:hAnsi="Times New Roman" w:cs="Times New Roman"/>
          <w:sz w:val="24"/>
        </w:rPr>
        <w:t xml:space="preserve">еселый                                              № </w:t>
      </w:r>
      <w:r>
        <w:rPr>
          <w:rFonts w:ascii="Times New Roman" w:hAnsi="Times New Roman" w:cs="Times New Roman"/>
          <w:sz w:val="24"/>
        </w:rPr>
        <w:t>11/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- од</w:t>
      </w:r>
      <w:r w:rsidRPr="00454058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4058">
        <w:rPr>
          <w:rFonts w:ascii="Times New Roman" w:hAnsi="Times New Roman" w:cs="Times New Roman"/>
          <w:sz w:val="24"/>
        </w:rPr>
        <w:t xml:space="preserve">Об утверждении </w:t>
      </w:r>
      <w:proofErr w:type="gramStart"/>
      <w:r w:rsidRPr="00454058">
        <w:rPr>
          <w:rFonts w:ascii="Times New Roman" w:hAnsi="Times New Roman" w:cs="Times New Roman"/>
          <w:sz w:val="24"/>
        </w:rPr>
        <w:t>административного</w:t>
      </w:r>
      <w:proofErr w:type="gramEnd"/>
      <w:r w:rsidRPr="00454058">
        <w:rPr>
          <w:rFonts w:ascii="Times New Roman" w:hAnsi="Times New Roman" w:cs="Times New Roman"/>
          <w:sz w:val="24"/>
        </w:rPr>
        <w:t xml:space="preserve"> 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4058">
        <w:rPr>
          <w:rFonts w:ascii="Times New Roman" w:hAnsi="Times New Roman" w:cs="Times New Roman"/>
          <w:sz w:val="24"/>
        </w:rPr>
        <w:t xml:space="preserve">регламента по предоставлению 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4058">
        <w:rPr>
          <w:rFonts w:ascii="Times New Roman" w:hAnsi="Times New Roman" w:cs="Times New Roman"/>
          <w:sz w:val="24"/>
        </w:rPr>
        <w:t xml:space="preserve">муниципальной услуги « Выдача 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4058">
        <w:rPr>
          <w:rFonts w:ascii="Times New Roman" w:hAnsi="Times New Roman" w:cs="Times New Roman"/>
          <w:sz w:val="24"/>
        </w:rPr>
        <w:t xml:space="preserve">юридическим и физическим лицам 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4058">
        <w:rPr>
          <w:rFonts w:ascii="Times New Roman" w:hAnsi="Times New Roman" w:cs="Times New Roman"/>
          <w:sz w:val="24"/>
        </w:rPr>
        <w:t>справок, выписок из похозяйственных книг»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4058" w:rsidRPr="0068603D" w:rsidRDefault="00454058" w:rsidP="00454058">
      <w:pPr>
        <w:jc w:val="both"/>
        <w:rPr>
          <w:rFonts w:ascii="Times New Roman" w:hAnsi="Times New Roman" w:cs="Times New Roman"/>
        </w:rPr>
      </w:pPr>
      <w:r w:rsidRPr="0068603D">
        <w:rPr>
          <w:rFonts w:ascii="Times New Roman" w:hAnsi="Times New Roman" w:cs="Times New Roman"/>
        </w:rPr>
        <w:t xml:space="preserve">                </w:t>
      </w:r>
      <w:proofErr w:type="gramStart"/>
      <w:r w:rsidRPr="0068603D">
        <w:rPr>
          <w:rFonts w:ascii="Times New Roman" w:hAnsi="Times New Roman" w:cs="Times New Roman"/>
        </w:rPr>
        <w:t>В целях повышения качества муниципальной услуги «Выдача физическим и юридическим лицам справок, выписок из похозяйственных книг»,  руководствуясь  ст. 16 федерального  закона от 06.10.2003 № 131-ФЗ  «Об общих   принципах   организации  местного   самоуправления   в  Российской Федерации», федеральным законом от 27.07.2010 № 210-ФЗ «Об организации предоставления государственных и муниципальных услуг», ст.ст. 32,36 Устава Веселовского муниципального образования, постановлением главы администрации Веселовского МО от 01.11.2011 года</w:t>
      </w:r>
      <w:proofErr w:type="gramEnd"/>
      <w:r w:rsidRPr="0068603D">
        <w:rPr>
          <w:rFonts w:ascii="Times New Roman" w:hAnsi="Times New Roman" w:cs="Times New Roman"/>
        </w:rPr>
        <w:t xml:space="preserve"> № 28 </w:t>
      </w:r>
      <w:r w:rsidRPr="0068603D">
        <w:rPr>
          <w:rFonts w:ascii="Times New Roman" w:hAnsi="Times New Roman" w:cs="Times New Roman"/>
          <w:iCs/>
        </w:rPr>
        <w:t>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454058" w:rsidRPr="0068603D" w:rsidRDefault="00454058" w:rsidP="00454058">
      <w:pPr>
        <w:jc w:val="both"/>
        <w:rPr>
          <w:rFonts w:ascii="Times New Roman" w:hAnsi="Times New Roman" w:cs="Times New Roman"/>
        </w:rPr>
      </w:pPr>
      <w:r w:rsidRPr="0068603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68603D">
        <w:rPr>
          <w:rFonts w:ascii="Times New Roman" w:hAnsi="Times New Roman" w:cs="Times New Roman"/>
        </w:rPr>
        <w:t>П</w:t>
      </w:r>
      <w:proofErr w:type="gramEnd"/>
      <w:r w:rsidRPr="0068603D">
        <w:rPr>
          <w:rFonts w:ascii="Times New Roman" w:hAnsi="Times New Roman" w:cs="Times New Roman"/>
        </w:rPr>
        <w:t xml:space="preserve"> О С Т А Н О В Л Я Ю:</w:t>
      </w:r>
    </w:p>
    <w:p w:rsidR="00454058" w:rsidRPr="00454058" w:rsidRDefault="00454058" w:rsidP="00454058">
      <w:pPr>
        <w:pStyle w:val="a8"/>
        <w:ind w:left="0" w:right="0"/>
        <w:jc w:val="both"/>
        <w:rPr>
          <w:sz w:val="24"/>
          <w:szCs w:val="24"/>
        </w:rPr>
      </w:pPr>
      <w:r w:rsidRPr="0068603D">
        <w:rPr>
          <w:sz w:val="24"/>
          <w:szCs w:val="24"/>
        </w:rPr>
        <w:tab/>
        <w:t>1. Утвердить административный регламент предоставления муниципальной услуги «Выдача физическим и юридическим лицам справок, выписок из похозяйственных книг» (приложение №1);</w:t>
      </w:r>
    </w:p>
    <w:p w:rsidR="00454058" w:rsidRPr="00454058" w:rsidRDefault="00454058" w:rsidP="00454058">
      <w:pPr>
        <w:spacing w:after="0" w:line="240" w:lineRule="auto"/>
        <w:rPr>
          <w:rFonts w:ascii="Times New Roman" w:hAnsi="Times New Roman" w:cs="Times New Roman"/>
        </w:rPr>
      </w:pPr>
      <w:r w:rsidRPr="0068603D">
        <w:rPr>
          <w:rFonts w:ascii="Times New Roman" w:hAnsi="Times New Roman" w:cs="Times New Roman"/>
        </w:rPr>
        <w:t xml:space="preserve">          2. Опубликовать настоящее постановление с приложением в газете «Информационный вестник»</w:t>
      </w:r>
    </w:p>
    <w:p w:rsidR="00454058" w:rsidRPr="0068603D" w:rsidRDefault="00454058" w:rsidP="004540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03D">
        <w:rPr>
          <w:rFonts w:ascii="Times New Roman" w:hAnsi="Times New Roman" w:cs="Times New Roman"/>
        </w:rPr>
        <w:tab/>
        <w:t xml:space="preserve">3.Контроль над исполнением постановления возложить на заместителя главы Веселовского МО Дмитроняк И.М. </w:t>
      </w:r>
    </w:p>
    <w:p w:rsidR="00454058" w:rsidRDefault="00454058" w:rsidP="00454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4058" w:rsidRPr="0068603D" w:rsidRDefault="00454058" w:rsidP="00454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8603D">
        <w:rPr>
          <w:rFonts w:ascii="Times New Roman" w:hAnsi="Times New Roman" w:cs="Times New Roman"/>
        </w:rPr>
        <w:t>А.И.Бухарина</w:t>
      </w: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454058" w:rsidRP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54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Административный регламент</w:t>
      </w:r>
    </w:p>
    <w:p w:rsidR="00454058" w:rsidRP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540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 ведомственного контроля.</w:t>
      </w:r>
    </w:p>
    <w:p w:rsidR="00454058" w:rsidRPr="00454058" w:rsidRDefault="00454058" w:rsidP="00454058">
      <w:pPr>
        <w:spacing w:after="0" w:line="146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Перед проверкой должностным лицам Органа ведомственного контроля  необходимо подготовить следующие документы: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распоряжение о проведении проверки, утверждаемое руководителем Органа ведомственного контроля;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уведомление о проведении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удостоверение на право проведения проверки (только для выездной проверки).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Распоряжение о проведении проверки должно содержать следующие сведения: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состав Комиссии с указанием фамилии, инициалов, и должности каждого члена Комиссии;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предмет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цель и основания проведения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дату начала и дату окончания проведения проверки (продолжительность  проверки не может быть более 15 календарных дней);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проверяемый период;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сроки, в течение которых составляется акт по результатам проведения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наименование Субъекта контроля.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 ведомственного контроля вправе дополнить распоряжение положениями, учитывающими специфику работы субъекта контроля.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Уведомление о проведении проверки должно содержать следующие сведения: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  предмет проверки;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 форма проверки (выездная или камеральная (документарная) проверка);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  цель и основания проведения проверки;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   дату начала и дату окончания проведения проверки;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  проверяемый период;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   запрос к субъекту контроля о предоставлении документов и сведений, необходимых для осуществления проверки (перечень);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св</w:t>
      </w:r>
      <w:proofErr w:type="gramEnd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язи (за исключением мобильной связи) и иных необходимых средств и оборудования для проведения проверки.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</w:t>
      </w:r>
    </w:p>
    <w:p w:rsidR="00454058" w:rsidRPr="00454058" w:rsidRDefault="00454058" w:rsidP="00454058">
      <w:pPr>
        <w:spacing w:after="0" w:line="146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Удостоверение на право проверки должно содержать:</w:t>
      </w:r>
    </w:p>
    <w:p w:rsidR="00454058" w:rsidRPr="00454058" w:rsidRDefault="00454058" w:rsidP="00454058">
      <w:pPr>
        <w:spacing w:after="0" w:line="146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основание проведения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состав инспекции с указанием фамилии, инициалов, и должности каждого члена инспекции.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Члены Комиссии при проведении проверки имеют право в соответствии с требованиями законодательства Российской Федерации: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  <w:proofErr w:type="gramEnd"/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получать необходимые для проведения проверки объяснения в письменной форме, в форме электронного документа и (или) устной форме по предмету проверк</w:t>
      </w: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Во время проведения проверки лица, действия (бездействие) которых проверяются, обязаны: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</w:t>
      </w:r>
      <w:proofErr w:type="gramEnd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14. </w:t>
      </w: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Вводная часть акта проверки должна содержать: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наименование Органа ведомственного контроля;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номер, дату и место составления акта;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дату и номер приказа о проведении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основания, цели и сроки осуществления плановой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период проведения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предмет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фамилии, имена, отчества (при наличии), наименования должностей членов Комиссии, проводивших проверку;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наименование, адрес местонахождения Субъекта контроля.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мотивировочной части акта проверки должны быть указаны: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обстоятельства, установленные при проведении проверки и обосновывающие выводы инспекции;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нормы законодательства, которыми руководствовалась инспекция при принятии решения;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сведения о нарушении требований законодательства о контрактной системе в сфере закупок, оценка этих нарушений.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Резолютивная часть акта проверки должна содержать: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выводы Комиссии о необходимости привлечения лиц к ответственности, </w:t>
      </w: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предусмотренную</w:t>
      </w:r>
      <w:proofErr w:type="gramEnd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сведения о выдаче предписания об устранении выявленных нарушений законодательства о контрактной системе в сфере закупок;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обратиться в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454058" w:rsidRPr="00454058" w:rsidRDefault="00454058" w:rsidP="00454058">
      <w:pPr>
        <w:spacing w:after="0" w:line="146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 Предписание Органа ведомственного контроля должно содержать: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наименование органа ведомственного контроля;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дату и место выдачи предписания;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состав Комиссии;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сведения о решении Комиссии, на основании которого выдаётся предписание;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наименование, адрес субъекта контроля, которому выдаётся предписание;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сроки, в течение которых должно быть исполнено предписание;</w:t>
      </w:r>
    </w:p>
    <w:p w:rsidR="00454058" w:rsidRPr="00454058" w:rsidRDefault="00454058" w:rsidP="00454058">
      <w:pPr>
        <w:spacing w:after="0" w:line="146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18. </w:t>
      </w:r>
      <w:proofErr w:type="gramStart"/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</w:t>
      </w:r>
      <w:proofErr w:type="gramEnd"/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</w:t>
      </w:r>
    </w:p>
    <w:p w:rsidR="00454058" w:rsidRPr="00454058" w:rsidRDefault="00454058" w:rsidP="00454058">
      <w:pPr>
        <w:spacing w:after="0" w:line="146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454058" w:rsidRPr="00454058" w:rsidRDefault="00454058" w:rsidP="00454058">
      <w:pPr>
        <w:spacing w:after="0" w:line="146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21. Материалы проверки хранятся Комиссией не менее чем три года.</w:t>
      </w:r>
    </w:p>
    <w:p w:rsidR="00F357FB" w:rsidRPr="00454058" w:rsidRDefault="00F357FB">
      <w:pPr>
        <w:rPr>
          <w:rFonts w:ascii="Times New Roman" w:hAnsi="Times New Roman" w:cs="Times New Roman"/>
          <w:sz w:val="24"/>
          <w:szCs w:val="24"/>
        </w:rPr>
      </w:pPr>
    </w:p>
    <w:sectPr w:rsidR="00F357FB" w:rsidRPr="00454058" w:rsidSect="00F3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058"/>
    <w:rsid w:val="00454058"/>
    <w:rsid w:val="00F3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B"/>
  </w:style>
  <w:style w:type="paragraph" w:styleId="3">
    <w:name w:val="heading 3"/>
    <w:basedOn w:val="a"/>
    <w:link w:val="30"/>
    <w:uiPriority w:val="9"/>
    <w:qFormat/>
    <w:rsid w:val="0045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4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ner">
    <w:name w:val="inner"/>
    <w:basedOn w:val="a0"/>
    <w:rsid w:val="00454058"/>
  </w:style>
  <w:style w:type="character" w:styleId="a3">
    <w:name w:val="Hyperlink"/>
    <w:basedOn w:val="a0"/>
    <w:uiPriority w:val="99"/>
    <w:semiHidden/>
    <w:unhideWhenUsed/>
    <w:rsid w:val="00454058"/>
    <w:rPr>
      <w:color w:val="0000FF"/>
      <w:u w:val="single"/>
    </w:rPr>
  </w:style>
  <w:style w:type="character" w:styleId="a4">
    <w:name w:val="Strong"/>
    <w:basedOn w:val="a0"/>
    <w:uiPriority w:val="22"/>
    <w:qFormat/>
    <w:rsid w:val="00454058"/>
    <w:rPr>
      <w:b/>
      <w:bCs/>
    </w:rPr>
  </w:style>
  <w:style w:type="paragraph" w:styleId="a5">
    <w:name w:val="Normal (Web)"/>
    <w:basedOn w:val="a"/>
    <w:uiPriority w:val="99"/>
    <w:semiHidden/>
    <w:unhideWhenUsed/>
    <w:rsid w:val="0045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ddingright">
    <w:name w:val="paddingright"/>
    <w:basedOn w:val="a0"/>
    <w:rsid w:val="00454058"/>
  </w:style>
  <w:style w:type="character" w:customStyle="1" w:styleId="tsp">
    <w:name w:val="tsp"/>
    <w:basedOn w:val="a0"/>
    <w:rsid w:val="00454058"/>
  </w:style>
  <w:style w:type="character" w:customStyle="1" w:styleId="apple-converted-space">
    <w:name w:val="apple-converted-space"/>
    <w:basedOn w:val="a0"/>
    <w:rsid w:val="00454058"/>
  </w:style>
  <w:style w:type="character" w:customStyle="1" w:styleId="time">
    <w:name w:val="time"/>
    <w:basedOn w:val="a0"/>
    <w:rsid w:val="00454058"/>
  </w:style>
  <w:style w:type="character" w:customStyle="1" w:styleId="temperature">
    <w:name w:val="temperature"/>
    <w:basedOn w:val="a0"/>
    <w:rsid w:val="00454058"/>
  </w:style>
  <w:style w:type="character" w:customStyle="1" w:styleId="wind">
    <w:name w:val="wind"/>
    <w:basedOn w:val="a0"/>
    <w:rsid w:val="00454058"/>
  </w:style>
  <w:style w:type="character" w:customStyle="1" w:styleId="pressure">
    <w:name w:val="pressure"/>
    <w:basedOn w:val="a0"/>
    <w:rsid w:val="00454058"/>
  </w:style>
  <w:style w:type="character" w:customStyle="1" w:styleId="wet">
    <w:name w:val="wet"/>
    <w:basedOn w:val="a0"/>
    <w:rsid w:val="00454058"/>
  </w:style>
  <w:style w:type="paragraph" w:styleId="a6">
    <w:name w:val="Balloon Text"/>
    <w:basedOn w:val="a"/>
    <w:link w:val="a7"/>
    <w:uiPriority w:val="99"/>
    <w:semiHidden/>
    <w:unhideWhenUsed/>
    <w:rsid w:val="0045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58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454058"/>
    <w:pPr>
      <w:spacing w:after="0" w:line="240" w:lineRule="auto"/>
      <w:ind w:left="2835" w:right="2976"/>
      <w:jc w:val="center"/>
    </w:pPr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7319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0319">
                                  <w:marLeft w:val="17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4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97A763"/>
                                    <w:left w:val="none" w:sz="0" w:space="2" w:color="auto"/>
                                    <w:bottom w:val="none" w:sz="0" w:space="10" w:color="auto"/>
                                    <w:right w:val="none" w:sz="0" w:space="2" w:color="auto"/>
                                  </w:divBdr>
                                  <w:divsChild>
                                    <w:div w:id="17057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0121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4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97A763"/>
                                    <w:left w:val="none" w:sz="0" w:space="2" w:color="auto"/>
                                    <w:bottom w:val="none" w:sz="0" w:space="10" w:color="auto"/>
                                    <w:right w:val="none" w:sz="0" w:space="2" w:color="auto"/>
                                  </w:divBdr>
                                  <w:divsChild>
                                    <w:div w:id="11925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11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3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2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9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5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FEAEF"/>
                                    <w:left w:val="none" w:sz="0" w:space="2" w:color="auto"/>
                                    <w:bottom w:val="none" w:sz="0" w:space="10" w:color="auto"/>
                                    <w:right w:val="none" w:sz="0" w:space="2" w:color="auto"/>
                                  </w:divBdr>
                                  <w:divsChild>
                                    <w:div w:id="17069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7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8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FEAEF"/>
                                    <w:left w:val="none" w:sz="0" w:space="2" w:color="auto"/>
                                    <w:bottom w:val="none" w:sz="0" w:space="10" w:color="auto"/>
                                    <w:right w:val="none" w:sz="0" w:space="2" w:color="auto"/>
                                  </w:divBdr>
                                  <w:divsChild>
                                    <w:div w:id="4691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1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97A763"/>
                                    <w:left w:val="none" w:sz="0" w:space="2" w:color="auto"/>
                                    <w:bottom w:val="none" w:sz="0" w:space="10" w:color="auto"/>
                                    <w:right w:val="none" w:sz="0" w:space="2" w:color="auto"/>
                                  </w:divBdr>
                                  <w:divsChild>
                                    <w:div w:id="16740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4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4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0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90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32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9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49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02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34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95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524642">
                                                  <w:marLeft w:val="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28760">
                                                  <w:marLeft w:val="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5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FEAEF"/>
                                    <w:left w:val="none" w:sz="0" w:space="2" w:color="auto"/>
                                    <w:bottom w:val="none" w:sz="0" w:space="10" w:color="auto"/>
                                    <w:right w:val="none" w:sz="0" w:space="2" w:color="auto"/>
                                  </w:divBdr>
                                  <w:divsChild>
                                    <w:div w:id="8156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2066</Words>
  <Characters>11777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2014-07-14T03:12:00Z</dcterms:created>
  <dcterms:modified xsi:type="dcterms:W3CDTF">2014-07-14T03:18:00Z</dcterms:modified>
</cp:coreProperties>
</file>